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691" w:rsidRDefault="00CC3691" w:rsidP="00CC3691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Муниципальное казенное учреждение дополнительного обра</w:t>
      </w:r>
      <w:r>
        <w:rPr>
          <w:rFonts w:ascii="Times New Roman" w:hAnsi="Times New Roman"/>
          <w:sz w:val="32"/>
          <w:szCs w:val="32"/>
        </w:rPr>
        <w:t>зования «Станция юных натуралистов</w:t>
      </w:r>
      <w:r>
        <w:rPr>
          <w:rFonts w:ascii="Times New Roman" w:hAnsi="Times New Roman"/>
          <w:sz w:val="32"/>
          <w:szCs w:val="32"/>
        </w:rPr>
        <w:t>» городского округа «город Кизляр»</w:t>
      </w:r>
    </w:p>
    <w:p w:rsidR="00CC3691" w:rsidRDefault="00CC3691" w:rsidP="00CC3691">
      <w:pPr>
        <w:rPr>
          <w:rFonts w:ascii="Times New Roman" w:hAnsi="Times New Roman"/>
          <w:sz w:val="36"/>
          <w:szCs w:val="36"/>
        </w:rPr>
      </w:pPr>
      <w:bookmarkStart w:id="0" w:name="_GoBack"/>
      <w:bookmarkEnd w:id="0"/>
    </w:p>
    <w:p w:rsidR="00CC3691" w:rsidRDefault="00CC3691" w:rsidP="00CC3691">
      <w:pPr>
        <w:jc w:val="center"/>
        <w:rPr>
          <w:rFonts w:ascii="Times New Roman" w:hAnsi="Times New Roman"/>
          <w:b/>
          <w:sz w:val="48"/>
          <w:szCs w:val="48"/>
        </w:rPr>
      </w:pPr>
    </w:p>
    <w:p w:rsidR="00CC3691" w:rsidRDefault="00CC3691" w:rsidP="00CC3691">
      <w:pPr>
        <w:jc w:val="center"/>
        <w:rPr>
          <w:rFonts w:ascii="Times New Roman" w:hAnsi="Times New Roman"/>
          <w:b/>
          <w:sz w:val="48"/>
          <w:szCs w:val="48"/>
        </w:rPr>
      </w:pPr>
    </w:p>
    <w:p w:rsidR="00CC3691" w:rsidRDefault="00CC3691" w:rsidP="00CC3691">
      <w:pPr>
        <w:jc w:val="center"/>
        <w:rPr>
          <w:rFonts w:ascii="Times New Roman" w:hAnsi="Times New Roman"/>
          <w:b/>
          <w:sz w:val="48"/>
          <w:szCs w:val="48"/>
        </w:rPr>
      </w:pPr>
    </w:p>
    <w:p w:rsidR="00CC3691" w:rsidRDefault="00CC3691" w:rsidP="00CC3691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САМООБСЛЕДОВАНИЕ </w:t>
      </w:r>
    </w:p>
    <w:p w:rsidR="00CC3691" w:rsidRDefault="00CC3691" w:rsidP="00CC3691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за 2018 год</w:t>
      </w:r>
    </w:p>
    <w:p w:rsidR="00DC7CC6" w:rsidRDefault="00DC7CC6"/>
    <w:sectPr w:rsidR="00DC7CC6" w:rsidSect="00CC3691">
      <w:pgSz w:w="11906" w:h="16838"/>
      <w:pgMar w:top="1134" w:right="850" w:bottom="1134" w:left="1701" w:header="708" w:footer="708" w:gutter="0"/>
      <w:pgBorders w:offsetFrom="page">
        <w:top w:val="creaturesButterfly" w:sz="8" w:space="24" w:color="auto"/>
        <w:left w:val="creaturesButterfly" w:sz="8" w:space="24" w:color="auto"/>
        <w:bottom w:val="creaturesButterfly" w:sz="8" w:space="24" w:color="auto"/>
        <w:right w:val="creaturesButterfly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7A"/>
    <w:rsid w:val="00CC3691"/>
    <w:rsid w:val="00CF117A"/>
    <w:rsid w:val="00DC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82AC"/>
  <w15:chartTrackingRefBased/>
  <w15:docId w15:val="{1D3BCC3E-7F3C-41CD-9266-84436AB7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6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2019-05-13T05:12:00Z</dcterms:created>
  <dcterms:modified xsi:type="dcterms:W3CDTF">2019-05-13T05:13:00Z</dcterms:modified>
</cp:coreProperties>
</file>